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E45" w:rsidRPr="00144E45" w:rsidRDefault="00144E45" w:rsidP="00144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4E45">
        <w:rPr>
          <w:rFonts w:ascii="Arial" w:eastAsia="Times New Roman" w:hAnsi="Arial" w:cs="Arial"/>
          <w:b/>
          <w:bCs/>
          <w:sz w:val="24"/>
          <w:szCs w:val="24"/>
        </w:rPr>
        <w:t>Original Function Parameters:</w:t>
      </w:r>
      <w:bookmarkStart w:id="0" w:name="tJDBCSCDELT_2"/>
      <w:bookmarkEnd w:id="0"/>
    </w:p>
    <w:tbl>
      <w:tblPr>
        <w:tblW w:w="45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720"/>
      </w:tblGrid>
      <w:tr w:rsidR="00144E45" w:rsidRPr="00144E45" w:rsidTr="00144E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Component   </w:t>
            </w:r>
            <w:proofErr w:type="spellStart"/>
            <w:r w:rsidRPr="00144E4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tJDBCSCDELT</w:t>
            </w:r>
            <w:proofErr w:type="spellEnd"/>
          </w:p>
        </w:tc>
      </w:tr>
    </w:tbl>
    <w:p w:rsidR="00144E45" w:rsidRPr="00144E45" w:rsidRDefault="00144E45" w:rsidP="00144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500" w:type="pct"/>
        <w:tblBorders>
          <w:top w:val="outset" w:sz="6" w:space="0" w:color="111111"/>
          <w:left w:val="outset" w:sz="6" w:space="0" w:color="111111"/>
          <w:bottom w:val="outset" w:sz="6" w:space="0" w:color="111111"/>
          <w:right w:val="outset" w:sz="6" w:space="0" w:color="11111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902"/>
        <w:gridCol w:w="1106"/>
        <w:gridCol w:w="2310"/>
        <w:gridCol w:w="1248"/>
        <w:gridCol w:w="4168"/>
      </w:tblGrid>
      <w:tr w:rsidR="00144E45" w:rsidRPr="00144E45" w:rsidTr="00144E45">
        <w:tc>
          <w:tcPr>
            <w:tcW w:w="500" w:type="pct"/>
            <w:vMerge w:val="restar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>
                      <wp:extent cx="308610" cy="308610"/>
                      <wp:effectExtent l="0" t="0" r="0" b="0"/>
                      <wp:docPr id="1" name="Rectangle 1" descr="C:\Users\pgmdch\AppData\Local\Temp\Temp1_Bemis_Product_Master_SCD_0.1.zip\Bemis_Product_Master_SCD_0.1\Bemis_Product_Master_SCD\pictures\tJDBCSCDELT_2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      </w:t>
            </w:r>
          </w:p>
        </w:tc>
        <w:tc>
          <w:tcPr>
            <w:tcW w:w="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color w:val="818181"/>
                <w:sz w:val="21"/>
                <w:szCs w:val="21"/>
              </w:rPr>
              <w:t>UNIQUE NAME</w:t>
            </w:r>
          </w:p>
        </w:tc>
        <w:tc>
          <w:tcPr>
            <w:tcW w:w="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tJDBCSCDELT_2</w:t>
            </w:r>
          </w:p>
        </w:tc>
        <w:tc>
          <w:tcPr>
            <w:tcW w:w="75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color w:val="818181"/>
                <w:sz w:val="21"/>
                <w:szCs w:val="21"/>
              </w:rPr>
              <w:t>INPUT(S)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none</w:t>
            </w:r>
          </w:p>
        </w:tc>
      </w:tr>
      <w:tr w:rsidR="00144E45" w:rsidRPr="00144E45" w:rsidTr="00144E45">
        <w:tc>
          <w:tcPr>
            <w:tcW w:w="0" w:type="auto"/>
            <w:vMerge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color w:val="818181"/>
                <w:sz w:val="21"/>
                <w:szCs w:val="21"/>
              </w:rPr>
              <w:t>LABEL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__UNIQUE_NAME__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color w:val="818181"/>
                <w:sz w:val="21"/>
                <w:szCs w:val="21"/>
              </w:rPr>
              <w:t>OUTPUT(S)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none</w:t>
            </w:r>
          </w:p>
        </w:tc>
      </w:tr>
    </w:tbl>
    <w:p w:rsidR="00144E45" w:rsidRPr="00144E45" w:rsidRDefault="00144E45" w:rsidP="00144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4E45">
        <w:rPr>
          <w:rFonts w:ascii="Times New Roman" w:eastAsia="Times New Roman" w:hAnsi="Times New Roman" w:cs="Times New Roman"/>
          <w:sz w:val="24"/>
          <w:szCs w:val="24"/>
        </w:rPr>
        <w:br/>
      </w:r>
      <w:r w:rsidRPr="00144E45">
        <w:rPr>
          <w:rFonts w:ascii="Arial" w:eastAsia="Times New Roman" w:hAnsi="Arial" w:cs="Arial"/>
          <w:b/>
          <w:bCs/>
          <w:sz w:val="24"/>
          <w:szCs w:val="24"/>
        </w:rPr>
        <w:t>Component Parameters:</w:t>
      </w:r>
    </w:p>
    <w:tbl>
      <w:tblPr>
        <w:tblW w:w="4500" w:type="pct"/>
        <w:tblBorders>
          <w:top w:val="outset" w:sz="6" w:space="0" w:color="111111"/>
          <w:left w:val="outset" w:sz="6" w:space="0" w:color="111111"/>
          <w:bottom w:val="outset" w:sz="6" w:space="0" w:color="111111"/>
          <w:right w:val="outset" w:sz="6" w:space="0" w:color="111111"/>
        </w:tblBorders>
        <w:tblCellMar>
          <w:left w:w="567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3071"/>
        <w:gridCol w:w="7167"/>
      </w:tblGrid>
      <w:tr w:rsidR="00144E45" w:rsidRPr="00144E45" w:rsidTr="00144E45">
        <w:tc>
          <w:tcPr>
            <w:tcW w:w="15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Properties</w:t>
            </w:r>
          </w:p>
        </w:tc>
        <w:tc>
          <w:tcPr>
            <w:tcW w:w="35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Values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Unique Name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tJDBCSCDELT_2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Component Name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tJDBCSCDELT</w:t>
            </w:r>
            <w:proofErr w:type="spellEnd"/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Version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0.101 (ALPHA)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Family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Databases/DB Specifics/</w:t>
            </w: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JDBC|Business_Intelligence</w:t>
            </w:r>
            <w:proofErr w:type="spellEnd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/DB_SCD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Start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Startable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SUBTREE_START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END_OF_FLOW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Activate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DUMMY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tStatCatcher</w:t>
            </w:r>
            <w:proofErr w:type="spellEnd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 xml:space="preserve"> Statistics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Help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org.talend.help.tJDBCSCDELT</w:t>
            </w:r>
            <w:proofErr w:type="spellEnd"/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Update components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IREPORT_PATH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JAVA_LIBRARY_PATH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C:\Talend\TS_V7.2.1\Talend-Studio-20190620_1446-V7.2.1\configuration\lib\java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Subjob</w:t>
            </w:r>
            <w:proofErr w:type="spellEnd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 xml:space="preserve"> color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Title color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Enable parallel execution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Number of parallel executions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PARALLELIZE_KEEP_EMPTY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Property Type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Built-In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Use an existing connection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Component List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JDBC URL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"jdbc:snowflake://bemismfg.east-us-2.azure.snowflakecomputing.com/?user=TALEND&amp;warehouse=TALEND&amp;db=TALEND_QUICK_START&amp;schema=PUBLIC"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Driver JAR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[{JAR_NAME=newLine.jar}]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Driver Class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</w:t>
            </w: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com.snowflake.client.jdbc.SnowflakeDriver</w:t>
            </w:r>
            <w:proofErr w:type="spellEnd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Username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context.BEMIS_SNOWFLAKE_USERNAME</w:t>
            </w:r>
            <w:proofErr w:type="spellEnd"/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Password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context.BEMIS_SNOWFLAKE_PASSWORD</w:t>
            </w:r>
            <w:proofErr w:type="spellEnd"/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DB Schema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context.BEMIS_SNOWFLAKE_SCHEMA</w:t>
            </w:r>
            <w:proofErr w:type="spellEnd"/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Source table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"MSPRODUCT_STAGING"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Table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"MSPRODUCT"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Action on table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CREATE_IF_NOT_EXISTS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Create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SET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REPOSITORY_ALLOW_AUTO_SWITCH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Schema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Built-In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Surrogate key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MSSBKY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Creation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AUTO_INCREMENT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Sequence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"MSSBKY"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Source keys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[{NAME=MSPRDN}]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Use SCD type 1 fields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SCD type 1 fields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[{NAME=MSACTV}, {NAME=MSPRDN}, {NAME=MSDESC}, {NAME=MSPCLS}, {NAME=MSCGRP}, {NAME=MSPRMT}, {NAME=MSPGRP}, {NAME=MSGP2}, {NAME=MSIGRP}, {NAME=MSMDEL}, {NAME=MSCLOR}, {NAME=MSPRCT}, {NAME=MSCDTE}, {NAME=MSODTE}, {NAME=MSICPC}, {NAME=MSICCB}, {NAME=MSICWT}, {NAME=MSMCPC}, {NAME=MSMCCB}, {NAME=MSMCWT}, {NAME=MSMTYP}, {NAME=MSSKPC}, {NAME=MSSKCB}, {NAME=MSSKWT}, {NAME=MSSKPK}, {NAME=MSCTLY}, {NAME=MSLYSK}, {NAME=MSSPUN}, {NAME=MSHMCD}, {NAME=MSBLLD}, {NAME=MSBULK}, {NAME=MSAPWT}, {NAME=MSAPCB}, {NAME=MSACLN}, {NAME=MSACWD}, {NAME=MSACHT}, {NAME=MSFPWT}, {NAME=MSFPCB}, {NAME=MSFCLN}, {NAME=MSFCWD}, {NAME=MSFCHT}, {NAME=MSFCWT}, {NAME=MSFCCB}, {NAME=MSPFAM}, {NAME=MSSVFL}, {NAME=MSSVUN}, {NAME=MSSVBD}, {NAME=MSSVED}, {NAME=MSAPLE</w:t>
            </w:r>
            <w:r w:rsidRPr="00144E4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NM}, {NAME=MSAPWID}, {NAME=MSAPHGT}, {NAME=MSAPRHGT}, {NAME=MSAPRHGTB}, {NAME=MSAPHLEN}, {NAME=MSAPHWID}, {NAME=MSAPHSPC}, {NAME=MSAPHSPM}, {NAME=MSAPWGT}, {NAME=MSAPLEN}, {NAME=MSVERS}, {NAME=MSRDTE}, {NAME=MSRDEN}, {NAME=MSSTATUS}, {NAME=MSSBKY}]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Use SCD type 2 fields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SCD type 2 fields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[{NAME=MSDESC}, {NAME=MSPCLS}, {NAME=MSCGRP}, {NAME=MSPRMT}, {NAME=MSPGRP}, {NAME=MSGP2}, {NAME=MSIGRP}, {NAME=MSMDEL}, {NAME=MSCLOR}, {NAME=MSPRCT}, {NAME=MSCDTE}, {NAME=MSODTE}, {NAME=MSICPC}, {NAME=MSICCB}, {NAME=MSICWT}, {NAME=MSMCPC}, {NAME=MSMCCB}, {NAME=MSMCWT}, {NAME=MSMTYP}, {NAME=MSSKPC}, {NAME=MSSKCB}, {NAME=MSSKWT}, {NAME=MSSKPK}, {NAME=MSCTLY}, {NAME=MSLYSK}, {NAME=MSSPUN}, {NAME=MSHMCD}, {NAME=MSBLLD}, {NAME=MSBULK}, {NAME=MSAPWT}, {NAME=MSAPCB}, {NAME=MSACLN}, {NAME=MSACWD}, {NAME=MSACHT}, {NAME=MSFPWT}, {NAME=MSFPCB}, {NAME=MSFCLN}, {NAME=MSFCWD}, {NAME=MSFCHT}, {NAME=MSFCWT}, {NAME=MSFCCB}, {NAME=MSPFAM}, {NAME=MSSVFL}, {NAME=MSSVUN}, {NAME=MSSVBD}, {NAME=MSSVED}, {NAME=MSAPLENM}, {NAME=MSAPWID}, {NAME=MSAPHGT}, {NAME=MSAPRHGT}, {NAME=MSAPRHGTB}, {NAME=MSAPHLEN}, {NAME=MSAPHWID}, {NAME=MSAPHSPC}, {NAME=MSAPHSPM}, {NAME=MSAPWGT}, {NAME=MSAPLEN}, {NAME=MSACTV}]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Start date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MSRDTE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Start Date Field Type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JOB_START_TIME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Input Field Name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MSACTV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End date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MSRDEN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End Date Field Type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NULL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Fixed Year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""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Log active status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Active field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MSSTATUS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Log versions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Version field</w:t>
            </w:r>
            <w:bookmarkStart w:id="1" w:name="_GoBack"/>
            <w:bookmarkEnd w:id="1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MSVERS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Mapping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</w:t>
            </w: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snowflake_id</w:t>
            </w:r>
            <w:proofErr w:type="spellEnd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"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Source fields value include Null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true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Debug mode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Label format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__UNIQUE_NAME__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Hint format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&lt;b&gt;__UNIQUE_NAME__&lt;/b&gt;&lt;</w:t>
            </w:r>
            <w:proofErr w:type="spellStart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br</w:t>
            </w:r>
            <w:proofErr w:type="spellEnd"/>
            <w:r w:rsidRPr="00144E45">
              <w:rPr>
                <w:rFonts w:ascii="Arial" w:eastAsia="Times New Roman" w:hAnsi="Arial" w:cs="Arial"/>
                <w:sz w:val="18"/>
                <w:szCs w:val="18"/>
              </w:rPr>
              <w:t>&gt;__COMMENT__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Connection format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row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Show Information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Comment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Use an existing validation rule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false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E45">
              <w:rPr>
                <w:rFonts w:ascii="Arial" w:eastAsia="Times New Roman" w:hAnsi="Arial" w:cs="Arial"/>
                <w:sz w:val="18"/>
                <w:szCs w:val="18"/>
              </w:rPr>
              <w:t>Validation Rule Type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wordWrap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144E45" w:rsidRPr="00144E45" w:rsidRDefault="00144E45" w:rsidP="00144E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4E45">
        <w:rPr>
          <w:rFonts w:ascii="Times New Roman" w:eastAsia="Times New Roman" w:hAnsi="Times New Roman" w:cs="Times New Roman"/>
          <w:sz w:val="24"/>
          <w:szCs w:val="24"/>
        </w:rPr>
        <w:br/>
      </w:r>
      <w:r w:rsidRPr="00144E45">
        <w:rPr>
          <w:rFonts w:ascii="Arial" w:eastAsia="Times New Roman" w:hAnsi="Arial" w:cs="Arial"/>
          <w:b/>
          <w:bCs/>
          <w:sz w:val="24"/>
          <w:szCs w:val="24"/>
        </w:rPr>
        <w:t xml:space="preserve">Schema for </w:t>
      </w:r>
      <w:proofErr w:type="gramStart"/>
      <w:r w:rsidRPr="00144E45">
        <w:rPr>
          <w:rFonts w:ascii="Arial" w:eastAsia="Times New Roman" w:hAnsi="Arial" w:cs="Arial"/>
          <w:b/>
          <w:bCs/>
          <w:sz w:val="24"/>
          <w:szCs w:val="24"/>
        </w:rPr>
        <w:t>MSPRODUCT :</w:t>
      </w:r>
      <w:proofErr w:type="gramEnd"/>
    </w:p>
    <w:tbl>
      <w:tblPr>
        <w:tblW w:w="4500" w:type="pct"/>
        <w:tblBorders>
          <w:top w:val="outset" w:sz="6" w:space="0" w:color="111111"/>
          <w:left w:val="outset" w:sz="6" w:space="0" w:color="111111"/>
          <w:bottom w:val="outset" w:sz="6" w:space="0" w:color="111111"/>
          <w:right w:val="outset" w:sz="6" w:space="0" w:color="11111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"/>
      </w:tblPr>
      <w:tblGrid>
        <w:gridCol w:w="1536"/>
        <w:gridCol w:w="1320"/>
        <w:gridCol w:w="1403"/>
        <w:gridCol w:w="1320"/>
        <w:gridCol w:w="1320"/>
        <w:gridCol w:w="1320"/>
        <w:gridCol w:w="1515"/>
      </w:tblGrid>
      <w:tr w:rsidR="00144E45" w:rsidRPr="00144E45" w:rsidTr="00144E45">
        <w:tc>
          <w:tcPr>
            <w:tcW w:w="7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Column</w:t>
            </w:r>
          </w:p>
        </w:tc>
        <w:tc>
          <w:tcPr>
            <w:tcW w:w="7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Key</w:t>
            </w:r>
          </w:p>
        </w:tc>
        <w:tc>
          <w:tcPr>
            <w:tcW w:w="7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Type</w:t>
            </w:r>
          </w:p>
        </w:tc>
        <w:tc>
          <w:tcPr>
            <w:tcW w:w="7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Length</w:t>
            </w:r>
          </w:p>
        </w:tc>
        <w:tc>
          <w:tcPr>
            <w:tcW w:w="7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Precision</w:t>
            </w:r>
          </w:p>
        </w:tc>
        <w:tc>
          <w:tcPr>
            <w:tcW w:w="7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proofErr w:type="spellStart"/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Nullable</w:t>
            </w:r>
            <w:proofErr w:type="spellEnd"/>
          </w:p>
        </w:tc>
        <w:tc>
          <w:tcPr>
            <w:tcW w:w="800" w:type="pct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shd w:val="clear" w:color="auto" w:fill="E6E6E6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</w:pPr>
            <w:r w:rsidRPr="00144E45">
              <w:rPr>
                <w:rFonts w:ascii="Arial" w:eastAsia="Times New Roman" w:hAnsi="Arial" w:cs="Arial"/>
                <w:b/>
                <w:bCs/>
                <w:color w:val="818181"/>
                <w:sz w:val="21"/>
                <w:szCs w:val="21"/>
              </w:rPr>
              <w:t>Comment</w:t>
            </w: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MSACTV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MSPRDN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MSDESC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MSPCLS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MSCGRP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MSPRMT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MSPGRP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MSGP2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MSIGRP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MSMDEL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MSCLOR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MSPRCT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MSCDTE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MSODTE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MSICPC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MSICCB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MSICWT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MSMCPC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MSMCCB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MSMCWT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MSMTYP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MSSKPC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MSSKCB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MSSKWT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MSSKPK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MSCTLY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MSLYSK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MSSPUN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MSHMCD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MSBLLD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MSBULK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MSAPWT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MSAPCB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MSACLN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MSACWD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MSACHT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MSFPWT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MSFPCB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MSFCLN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MSFCWD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MSFCHT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MSFCWT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MSFCCB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MSPFAM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MSSVFL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String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16777216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MSSVUN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MSSVBD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MSSVED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MSAPLENM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MSAPWID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MSAPHGT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MSAPRHGT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MSAPRHGTB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MSAPHLEN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MSAPHWID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MSAPHSPC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MSAPHSPM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MSAPWGT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MSAPLEN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Double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MSVERS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MSRDTE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MSRDEN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44E45">
              <w:rPr>
                <w:rFonts w:ascii="Arial" w:eastAsia="Times New Roman" w:hAnsi="Arial" w:cs="Arial"/>
                <w:sz w:val="24"/>
                <w:szCs w:val="24"/>
              </w:rPr>
              <w:t>java.util.Date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MSSTATUS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Boolean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44E45">
              <w:rPr>
                <w:rFonts w:ascii="Arial" w:eastAsia="Times New Roman" w:hAnsi="Arial" w:cs="Arial"/>
                <w:sz w:val="24"/>
                <w:szCs w:val="24"/>
              </w:rPr>
              <w:t>true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44E45" w:rsidRPr="00144E45" w:rsidTr="00144E45"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</w:rPr>
            </w:pPr>
            <w:r w:rsidRPr="00144E45">
              <w:rPr>
                <w:rFonts w:ascii="Arial" w:eastAsia="Times New Roman" w:hAnsi="Arial" w:cs="Arial"/>
                <w:color w:val="000000"/>
                <w:sz w:val="27"/>
                <w:szCs w:val="27"/>
              </w:rPr>
              <w:t>MSSBKY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</w:rPr>
            </w:pPr>
            <w:r w:rsidRPr="00144E45">
              <w:rPr>
                <w:rFonts w:ascii="Arial" w:eastAsia="Times New Roman" w:hAnsi="Arial" w:cs="Arial"/>
                <w:color w:val="000000"/>
                <w:sz w:val="27"/>
                <w:szCs w:val="27"/>
              </w:rPr>
              <w:t>false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</w:rPr>
            </w:pPr>
            <w:proofErr w:type="spellStart"/>
            <w:r w:rsidRPr="00144E45">
              <w:rPr>
                <w:rFonts w:ascii="Arial" w:eastAsia="Times New Roman" w:hAnsi="Arial" w:cs="Arial"/>
                <w:color w:val="000000"/>
                <w:sz w:val="27"/>
                <w:szCs w:val="27"/>
              </w:rPr>
              <w:t>BigDecimal</w:t>
            </w:r>
            <w:proofErr w:type="spellEnd"/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</w:rPr>
            </w:pPr>
            <w:r w:rsidRPr="00144E45">
              <w:rPr>
                <w:rFonts w:ascii="Arial" w:eastAsia="Times New Roman" w:hAnsi="Arial" w:cs="Arial"/>
                <w:color w:val="000000"/>
                <w:sz w:val="27"/>
                <w:szCs w:val="27"/>
              </w:rPr>
              <w:t>38</w:t>
            </w: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outset" w:sz="6" w:space="0" w:color="111111"/>
              <w:left w:val="outset" w:sz="6" w:space="0" w:color="111111"/>
              <w:bottom w:val="outset" w:sz="6" w:space="0" w:color="111111"/>
              <w:right w:val="outset" w:sz="6" w:space="0" w:color="111111"/>
            </w:tcBorders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</w:rPr>
            </w:pPr>
            <w:r w:rsidRPr="00144E45">
              <w:rPr>
                <w:rFonts w:ascii="Arial" w:eastAsia="Times New Roman" w:hAnsi="Arial" w:cs="Arial"/>
                <w:color w:val="000000"/>
                <w:sz w:val="27"/>
                <w:szCs w:val="27"/>
              </w:rPr>
              <w:t>true</w:t>
            </w:r>
            <w:r w:rsidRPr="00144E45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144E45" w:rsidRPr="00144E45" w:rsidRDefault="00144E45" w:rsidP="00144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A655A" w:rsidRDefault="00CA655A" w:rsidP="00144E45">
      <w:pPr>
        <w:spacing w:after="0"/>
      </w:pPr>
    </w:p>
    <w:sectPr w:rsidR="00CA655A" w:rsidSect="00144E4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E45"/>
    <w:rsid w:val="00144E45"/>
    <w:rsid w:val="00CA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4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Bemis Manufacturing</Company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Harms, Dave</dc:creator>
  <cp:lastModifiedBy>Harms, Dave</cp:lastModifiedBy>
  <cp:revision>1</cp:revision>
  <dcterms:created xsi:type="dcterms:W3CDTF">2019-09-13T15:04:00Z</dcterms:created>
  <dcterms:modified xsi:type="dcterms:W3CDTF">2019-09-13T15:07:00Z</dcterms:modified>
</cp:coreProperties>
</file>